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rPr/>
      </w:pPr>
      <w:r>
        <w:rPr/>
        <w:drawing>
          <wp:inline distT="0" distB="0" distL="0" distR="0">
            <wp:extent cx="6449695" cy="933259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6281" t="2292" r="0" b="2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695" cy="933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62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620"/>
        <w:gridCol w:w="4780"/>
        <w:gridCol w:w="1525"/>
        <w:gridCol w:w="2703"/>
      </w:tblGrid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16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Памятка для родителей «Повышение роли отца в семье» </w:t>
            </w:r>
          </w:p>
          <w:p>
            <w:pPr>
              <w:pStyle w:val="TableParagraph"/>
              <w:widowControl w:val="false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 «10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заповедей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родителей»</w:t>
            </w:r>
          </w:p>
          <w:p>
            <w:pPr>
              <w:pStyle w:val="TableParagraph"/>
              <w:widowControl w:val="false"/>
              <w:ind w:lef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Воспитатели   групп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16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Консультация «Семья на пороге школьной жизни ребенка»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Буклет «Развитие фонематического слуха у детей»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Советы родителям «10 причин поступить в музыкальную школу»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311" w:leader="none"/>
              </w:tabs>
              <w:ind w:left="19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3" w:right="112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гр. детей   6-7 лет</w:t>
            </w:r>
          </w:p>
          <w:p>
            <w:pPr>
              <w:pStyle w:val="TableParagraph"/>
              <w:widowControl w:val="false"/>
              <w:ind w:left="123" w:right="112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  <w:p>
            <w:pPr>
              <w:pStyle w:val="TableParagraph"/>
              <w:widowControl w:val="false"/>
              <w:ind w:left="123" w:right="112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123" w:right="112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16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ind w:left="0" w:right="98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Папка-передвижка для родителей на тему</w:t>
            </w:r>
            <w:r>
              <w:rPr>
                <w:color w:val="007F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«Каждый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родитель-пример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подражания»</w:t>
            </w:r>
          </w:p>
          <w:p>
            <w:pPr>
              <w:pStyle w:val="TableParagraph"/>
              <w:widowControl w:val="false"/>
              <w:ind w:left="0" w:right="98" w:hanging="0"/>
              <w:jc w:val="both"/>
              <w:rPr>
                <w:sz w:val="24"/>
                <w:szCs w:val="24"/>
                <w:shd w:fill="FBFBFB" w:val="clear"/>
              </w:rPr>
            </w:pPr>
            <w:r>
              <w:rPr>
                <w:rStyle w:val="105pt0pt"/>
                <w:sz w:val="24"/>
                <w:szCs w:val="24"/>
              </w:rPr>
              <w:t>Буклеты «Пожарная безопасность. Слёзы пожара не тушат» (30.04.24)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311" w:leader="none"/>
              </w:tabs>
              <w:ind w:left="19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3" w:right="112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  групп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16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Мониторинг удовлетворенности родителей качеством предоставляемых образовательных услуг в ДОУ.                                                        Предложения по организации работы ДОУ в 2024-2025 уч. г.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Апрель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Заведующий, старший воспитатель, педагоги   ДОУ  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16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родительское собрание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Презентация  «Профилактика семейного неблагополучия в условиях работы дошкольного учреждения»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Заведующий, старший воспитатель, педагоги   ДОУ  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16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Буклет «Безопасность детей летом»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16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Итоговые родительские собрания в группах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16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Буклеты "Летние игры с водой и песком"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>
        <w:trPr>
          <w:trHeight w:val="443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16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Памятка «Опасные растения»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16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Памятка «Осторожно, солнце»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16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Буклет для родителей «Правила пожарной безопасности детям»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16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Советы родителям "ПДД для родителей и детей"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16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98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</w:t>
            </w:r>
            <w:r>
              <w:rPr>
                <w:sz w:val="24"/>
                <w:szCs w:val="24"/>
              </w:rPr>
              <w:t>    «</w:t>
            </w:r>
            <w:r>
              <w:rPr>
                <w:color w:val="000000"/>
                <w:sz w:val="24"/>
                <w:szCs w:val="24"/>
              </w:rPr>
              <w:t>Права и обязанности родителей на этапе вхождения ребенка дошкольного возраста в систему образования</w:t>
            </w:r>
            <w:r>
              <w:rPr>
                <w:sz w:val="24"/>
                <w:szCs w:val="24"/>
              </w:rPr>
              <w:t xml:space="preserve">»          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311" w:leader="none"/>
              </w:tabs>
              <w:ind w:left="19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3" w:right="112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группы детей 2-3 лет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16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98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</w:t>
            </w:r>
            <w:r>
              <w:rPr>
                <w:color w:val="000000"/>
                <w:sz w:val="24"/>
                <w:szCs w:val="24"/>
              </w:rPr>
              <w:t>родительское  собрание «О семье и семейном воспитании»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311" w:leader="none"/>
              </w:tabs>
              <w:ind w:left="19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3" w:right="112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ДОУ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16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Родительские собрания в группах.                                         Работа с родительским активом.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311" w:leader="none"/>
              </w:tabs>
              <w:ind w:left="19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3" w:right="112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ДОУ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16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Анкетирование, изучение семей воспитанников.           Составление социальных паспортов групп.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311" w:leader="none"/>
              </w:tabs>
              <w:ind w:left="19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3" w:right="112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16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98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Советы родителям по теме «Секреты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воспитания</w:t>
            </w:r>
            <w:r>
              <w:rPr>
                <w:spacing w:val="-9"/>
                <w:sz w:val="24"/>
                <w:szCs w:val="24"/>
                <w:shd w:fill="F3F6F7" w:val="clear"/>
              </w:rPr>
              <w:t xml:space="preserve"> </w:t>
            </w:r>
            <w:r>
              <w:rPr>
                <w:sz w:val="24"/>
                <w:szCs w:val="24"/>
              </w:rPr>
              <w:t>вежливого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311" w:leader="none"/>
              </w:tabs>
              <w:ind w:left="19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3" w:right="112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16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98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Буклет «Путь к здоровью ребёнка – лежит через семью»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311" w:leader="none"/>
              </w:tabs>
              <w:ind w:left="19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3" w:right="112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16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98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 для родителей «Развиваем логическое мышление»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311" w:leader="none"/>
              </w:tabs>
              <w:ind w:left="19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3" w:right="112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Учителя-логопеды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16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98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 для родителей  «Безопасный новый год»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311" w:leader="none"/>
              </w:tabs>
              <w:ind w:left="19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3" w:right="112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16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98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Советы родителям по организации  зимних каникул для детей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311" w:leader="none"/>
              </w:tabs>
              <w:ind w:left="19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3" w:right="112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164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98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памяток, буклетов, консультации, индивидуальные беседы и т.д. по темам: «Семейные традиции», «Родительские заповеди», «Секреты воспитания вежливого человека»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311" w:leader="none"/>
              </w:tabs>
              <w:ind w:left="19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3" w:right="112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Мероприятия с детьми, родителями, социумом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Январь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Участие в реализации проекта «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Всемирный день «Спасибо» (11 января)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неделя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Воспитатели   групп, родители, дети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Вовлечение родителей в проведение р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азвлечения «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Колядки на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Святки»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Воспитатели, родители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Вовлечение родителей в образовательную деятельность показ сказки «Теремок»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Педагоги ДОУ, родители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Участие родителей в  организации «Огорода на окне»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Воспитатели   групп, родители дети</w:t>
            </w:r>
          </w:p>
        </w:tc>
      </w:tr>
      <w:tr>
        <w:trPr/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           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Февраль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3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shd w:val="clear" w:color="auto" w:fill="auto"/>
              <w:spacing w:lineRule="auto" w:line="240"/>
              <w:ind w:left="120" w:hanging="0"/>
              <w:rPr>
                <w:rStyle w:val="105pt0pt"/>
                <w:sz w:val="24"/>
                <w:szCs w:val="24"/>
              </w:rPr>
            </w:pPr>
            <w:r>
              <w:rPr>
                <w:color w:val="2B2B2B"/>
                <w:sz w:val="24"/>
                <w:szCs w:val="24"/>
                <w:shd w:fill="FFFFFF" w:val="clear"/>
              </w:rPr>
              <w:t>Участие проекте "Всей семьей" </w:t>
            </w:r>
          </w:p>
          <w:p>
            <w:pPr>
              <w:pStyle w:val="5"/>
              <w:widowControl w:val="false"/>
              <w:shd w:val="clear" w:color="auto" w:fill="auto"/>
              <w:spacing w:lineRule="auto" w:line="240"/>
              <w:ind w:hanging="0"/>
              <w:rPr>
                <w:rStyle w:val="105pt0pt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5"/>
              <w:widowControl w:val="false"/>
              <w:shd w:val="clear" w:color="auto" w:fill="auto"/>
              <w:spacing w:lineRule="auto" w:line="240"/>
              <w:ind w:hanging="0"/>
              <w:rPr>
                <w:rStyle w:val="105pt0pt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5"/>
              <w:widowControl w:val="false"/>
              <w:shd w:val="clear" w:color="auto" w:fill="auto"/>
              <w:spacing w:lineRule="auto" w:line="240"/>
              <w:ind w:left="120" w:hanging="0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Мастер-класс «Радуга в бутылке»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неделя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Воспитатели   групп, родители дети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 дополнительного образования родители</w:t>
            </w:r>
          </w:p>
        </w:tc>
      </w:tr>
      <w:tr>
        <w:trPr>
          <w:trHeight w:val="243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Акция «Гордимся защитниками земли Российской!»</w:t>
            </w:r>
          </w:p>
          <w:p>
            <w:pPr>
              <w:pStyle w:val="5"/>
              <w:widowControl w:val="false"/>
              <w:shd w:val="clear" w:color="auto" w:fill="auto"/>
              <w:spacing w:lineRule="auto" w:line="240"/>
              <w:ind w:hanging="0"/>
              <w:jc w:val="both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Акция «Подари книгу другу» в рамках Международного дня дарения книг (14.02.24)</w:t>
            </w:r>
          </w:p>
          <w:p>
            <w:pPr>
              <w:pStyle w:val="5"/>
              <w:widowControl w:val="false"/>
              <w:shd w:val="clear" w:color="auto" w:fill="auto"/>
              <w:spacing w:lineRule="auto" w:line="240"/>
              <w:ind w:hanging="0"/>
              <w:jc w:val="both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Акция «Герой нашей семьи»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неделя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Воспитатели   групп, родители дети</w:t>
            </w:r>
          </w:p>
        </w:tc>
      </w:tr>
      <w:tr>
        <w:trPr>
          <w:trHeight w:val="243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shd w:val="clear" w:color="auto" w:fill="auto"/>
              <w:spacing w:lineRule="auto" w:line="240"/>
              <w:ind w:hanging="0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Фотографии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105pt0pt"/>
                <w:sz w:val="24"/>
                <w:szCs w:val="24"/>
              </w:rPr>
              <w:t>«Защитники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105pt0pt"/>
                <w:sz w:val="24"/>
                <w:szCs w:val="24"/>
              </w:rPr>
              <w:t>Отечества моей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105pt0pt"/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Style w:val="105pt0pt"/>
                <w:rFonts w:eastAsia="Calibri" w:cs="Times New Roman" w:ascii="Times New Roman" w:hAnsi="Times New Roman" w:eastAsiaTheme="minorHAnsi"/>
                <w:sz w:val="24"/>
                <w:szCs w:val="24"/>
              </w:rPr>
              <w:t>семьи» (газета или альбом)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Вовлечение родителей в организацию и проведение развлечения для детей, посвященного 23 Февраля «На страже Родины».</w:t>
            </w:r>
          </w:p>
          <w:p>
            <w:pPr>
              <w:pStyle w:val="Default"/>
              <w:widowControl w:val="false"/>
              <w:rPr/>
            </w:pPr>
            <w:r>
              <w:rPr/>
              <w:t xml:space="preserve">Спортивный праздник «Аты – баты, мы солдаты!»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Воспитатели   групп, Инструктор по ФК, родители дети</w:t>
            </w:r>
          </w:p>
        </w:tc>
      </w:tr>
      <w:tr>
        <w:trPr>
          <w:trHeight w:val="243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/>
            </w:pPr>
            <w:r>
              <w:rPr/>
              <w:t xml:space="preserve">Создание фотоальбома «Мой папа – лучше всех»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Воспитатели   групп, родители дети</w:t>
            </w:r>
          </w:p>
        </w:tc>
      </w:tr>
      <w:tr>
        <w:trPr>
          <w:trHeight w:val="243" w:hRule="atLeast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Март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3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Творчество детей «Подарок для мамы!»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Участие родителей в проведении утренников, посвященных Дню 8 Марта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Участие в оформлении семейных газет «Моя мама – лучшая на свете!»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05pt0pt"/>
                <w:rFonts w:eastAsia="Calibri" w:cs="Times New Roman" w:ascii="Times New Roman" w:hAnsi="Times New Roman" w:eastAsiaTheme="minorHAnsi"/>
                <w:sz w:val="24"/>
                <w:szCs w:val="24"/>
              </w:rPr>
              <w:t>Семейные рассказы «Наша помощь дикой природе» (в рамках  Всемирного дня дикой природы 3 марта 2024 г)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неделя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Воспитатели   групп, родители дети, педагоги</w:t>
            </w:r>
          </w:p>
        </w:tc>
      </w:tr>
      <w:tr>
        <w:trPr>
          <w:trHeight w:val="243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Вовлечение родителей в проведение ф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ольклорного праздника «Зиму провожаем, Масленицу встречаем»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05pt0pt"/>
                <w:rFonts w:eastAsia="Calibri" w:cs="Times New Roman" w:ascii="Times New Roman" w:hAnsi="Times New Roman" w:eastAsiaTheme="minorHAnsi"/>
                <w:sz w:val="24"/>
                <w:szCs w:val="24"/>
              </w:rPr>
              <w:t>Семейная кулинария «Рецепт блинов моей семьи»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неделя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Педагоги, родители дети</w:t>
            </w:r>
          </w:p>
        </w:tc>
      </w:tr>
      <w:tr>
        <w:trPr>
          <w:trHeight w:val="243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Участие в организации выставки детского рисунка «С физкультурой я дружу»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Консультация –практикум «Интеллектуально-развивающие игры для детей старшего дошкольного возраста»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Воспитатели   групп, Инструктор по ФК, родители, дети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Воспитатель родители</w:t>
            </w:r>
          </w:p>
        </w:tc>
      </w:tr>
      <w:tr>
        <w:trPr>
          <w:trHeight w:val="243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Участие в проведении «Недели театра»                                                         (27 – 31 марта)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Воспитатели   групп, родители дети</w:t>
            </w:r>
          </w:p>
        </w:tc>
      </w:tr>
      <w:tr>
        <w:trPr>
          <w:trHeight w:val="243" w:hRule="atLeast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Апрель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43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105pt0pt"/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Style w:val="105pt0pt"/>
                <w:rFonts w:eastAsia="Calibri" w:cs="Times New Roman" w:ascii="Times New Roman" w:hAnsi="Times New Roman" w:eastAsiaTheme="minorHAnsi"/>
                <w:sz w:val="24"/>
                <w:szCs w:val="24"/>
              </w:rPr>
              <w:t>Фотографии семейные «Здоровый образ жизни»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105pt0pt"/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="Calibri" w:cs="Times New Roman" w:ascii="Times New Roman" w:hAnsi="Times New Roman" w:eastAsiaTheme="minorHAnsi"/>
                <w:sz w:val="24"/>
                <w:szCs w:val="24"/>
              </w:rPr>
              <w:t>Мастер – класс «Обучение детей  на детских музыкальных инструментах»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неделя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Воспитатели   групп, Инструктор по ФК, родители, дети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Музыкальный руководитель </w:t>
            </w:r>
          </w:p>
        </w:tc>
      </w:tr>
      <w:tr>
        <w:trPr>
          <w:trHeight w:val="243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105pt0pt"/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Style w:val="105pt0pt"/>
                <w:rFonts w:eastAsia="Calibri" w:cs="Times New Roman" w:ascii="Times New Roman" w:hAnsi="Times New Roman" w:eastAsiaTheme="minorHAnsi"/>
                <w:sz w:val="24"/>
                <w:szCs w:val="24"/>
              </w:rPr>
              <w:t>Помощь в создании «космических» атрибутов для игр своими руками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105pt0pt"/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105pt0pt"/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Style w:val="105pt0pt"/>
                <w:rFonts w:eastAsia="Calibri" w:cs="Times New Roman" w:ascii="Times New Roman" w:hAnsi="Times New Roman" w:eastAsiaTheme="minorHAnsi"/>
                <w:sz w:val="24"/>
                <w:szCs w:val="24"/>
              </w:rPr>
              <w:t>Тренинг «Пальчиковый игротренинг»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неделя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Педагоги, родители, дети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Учителя-логопеды, родители</w:t>
            </w:r>
          </w:p>
        </w:tc>
      </w:tr>
      <w:tr>
        <w:trPr>
          <w:trHeight w:val="243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Мастер-класс «Скоро в школу»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Мастер класс "Хризантемы из салфеток"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Воспитатели родители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Воспитатель родители</w:t>
            </w:r>
          </w:p>
        </w:tc>
      </w:tr>
      <w:tr>
        <w:trPr>
          <w:trHeight w:val="243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Участие в оформлении выставки «Пасхальный звон»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105pt0pt"/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Style w:val="105pt0pt"/>
                <w:rFonts w:eastAsia="Calibri" w:cs="Times New Roman" w:ascii="Times New Roman" w:hAnsi="Times New Roman" w:eastAsiaTheme="minorHAnsi"/>
                <w:sz w:val="24"/>
                <w:szCs w:val="24"/>
              </w:rPr>
              <w:t>Акция «Сад памяти»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Посильное участие родителей в благоустройстве территории и участков детского сада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Педагоги, родители, дети</w:t>
            </w:r>
          </w:p>
        </w:tc>
      </w:tr>
      <w:tr>
        <w:trPr>
          <w:trHeight w:val="243" w:hRule="atLeast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43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="Calibri" w:cs="Times New Roman" w:ascii="Times New Roman" w:hAnsi="Times New Roman" w:eastAsiaTheme="minorHAnsi"/>
                <w:sz w:val="24"/>
                <w:szCs w:val="24"/>
              </w:rPr>
              <w:t>Челлендж «Наш семейный активный отдых»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неделя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Педагоги, родители, дети</w:t>
            </w:r>
          </w:p>
        </w:tc>
      </w:tr>
      <w:tr>
        <w:trPr>
          <w:trHeight w:val="243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shd w:val="clear" w:color="auto" w:fill="auto"/>
              <w:spacing w:lineRule="exact" w:line="274"/>
              <w:ind w:left="120" w:hanging="0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Активное участие родителей в акциях</w:t>
            </w:r>
          </w:p>
          <w:p>
            <w:pPr>
              <w:pStyle w:val="5"/>
              <w:widowControl w:val="false"/>
              <w:shd w:val="clear" w:color="auto" w:fill="auto"/>
              <w:spacing w:lineRule="exact" w:line="274"/>
              <w:ind w:left="120" w:hanging="0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«Сад победы», «Поможем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105pt0pt"/>
                <w:sz w:val="24"/>
                <w:szCs w:val="24"/>
              </w:rPr>
              <w:t>ветерану».</w:t>
            </w:r>
          </w:p>
          <w:p>
            <w:pPr>
              <w:pStyle w:val="5"/>
              <w:widowControl w:val="false"/>
              <w:shd w:val="clear" w:color="auto" w:fill="auto"/>
              <w:spacing w:lineRule="exact" w:line="274"/>
              <w:ind w:left="120" w:hanging="0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«Окна Победы»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Style w:val="105pt0pt"/>
                <w:sz w:val="24"/>
                <w:szCs w:val="24"/>
              </w:rPr>
              <w:t>«Бессмертный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105pt0pt"/>
                <w:sz w:val="24"/>
                <w:szCs w:val="24"/>
              </w:rPr>
              <w:t>полк»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Участие в оформлении выставки детского творчества  «День Победы</w:t>
            </w:r>
            <w:r>
              <w:rPr>
                <w:rFonts w:cs="Times New Roman" w:ascii="Times New Roman" w:hAnsi="Times New Roman"/>
                <w:sz w:val="24"/>
                <w:szCs w:val="24"/>
                <w:shd w:fill="FBFBFB" w:val="clear"/>
              </w:rPr>
              <w:t>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неделя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Педагоги, родители, дети</w:t>
            </w:r>
          </w:p>
        </w:tc>
      </w:tr>
      <w:tr>
        <w:trPr>
          <w:trHeight w:val="243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Семинар-практикум «Нетрадиционные техники рисования»</w:t>
            </w:r>
          </w:p>
          <w:p>
            <w:pPr>
              <w:pStyle w:val="5"/>
              <w:widowControl w:val="false"/>
              <w:shd w:val="clear" w:color="auto" w:fill="auto"/>
              <w:spacing w:lineRule="exact" w:line="274"/>
              <w:ind w:left="120" w:hanging="0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105pt0pt"/>
                <w:sz w:val="24"/>
                <w:szCs w:val="24"/>
              </w:rPr>
              <w:t>«Визитная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105pt0pt"/>
                <w:sz w:val="24"/>
                <w:szCs w:val="24"/>
              </w:rPr>
              <w:t>карточка семьи»</w:t>
            </w:r>
          </w:p>
          <w:p>
            <w:pPr>
              <w:pStyle w:val="5"/>
              <w:widowControl w:val="false"/>
              <w:shd w:val="clear" w:color="auto" w:fill="auto"/>
              <w:spacing w:lineRule="exact" w:line="274"/>
              <w:ind w:left="120" w:hanging="0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(плакат,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105pt0pt"/>
                <w:sz w:val="24"/>
                <w:szCs w:val="24"/>
              </w:rPr>
              <w:t>открытка,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105pt0pt"/>
                <w:sz w:val="24"/>
                <w:szCs w:val="24"/>
              </w:rPr>
              <w:t>поделка, видеоролик)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Воспитатель родители</w:t>
            </w:r>
          </w:p>
        </w:tc>
      </w:tr>
      <w:tr>
        <w:trPr>
          <w:trHeight w:val="243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="Calibri" w:cs="Times New Roman" w:ascii="Times New Roman" w:hAnsi="Times New Roman" w:eastAsiaTheme="minorHAnsi"/>
                <w:sz w:val="24"/>
                <w:szCs w:val="24"/>
              </w:rPr>
              <w:t>Проект «Что в имени тебе моем?». Фотоальбом «Моё имя»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Педагоги, родители, дети</w:t>
            </w:r>
          </w:p>
        </w:tc>
      </w:tr>
      <w:tr>
        <w:trPr>
          <w:trHeight w:val="243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Мастер класс "Детское экспериментирование"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Воспитатель родители</w:t>
            </w:r>
          </w:p>
        </w:tc>
      </w:tr>
      <w:tr>
        <w:trPr>
          <w:trHeight w:val="243" w:hRule="atLeast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Июнь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43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105pt0pt"/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Участие родителей в организации и проведении праздника «До свидания, детский сад!»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105pt0pt"/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Style w:val="105pt0pt"/>
                <w:rFonts w:eastAsia="Calibri" w:cs="Times New Roman" w:ascii="Times New Roman" w:hAnsi="Times New Roman" w:eastAsiaTheme="minorHAnsi"/>
                <w:sz w:val="24"/>
                <w:szCs w:val="24"/>
              </w:rPr>
              <w:t>Выставка семейных фото «Наша семья на празднике»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105pt0pt"/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Style w:val="105pt0pt"/>
                <w:rFonts w:eastAsia="Calibri" w:cs="Times New Roman" w:ascii="Times New Roman" w:hAnsi="Times New Roman" w:eastAsiaTheme="minorHAnsi"/>
                <w:sz w:val="24"/>
                <w:szCs w:val="24"/>
              </w:rPr>
              <w:t>Акция детско-родительских рисунков на асфальте: «Наша дружная семья»</w:t>
            </w:r>
          </w:p>
          <w:p>
            <w:pPr>
              <w:pStyle w:val="5"/>
              <w:widowControl w:val="false"/>
              <w:shd w:val="clear" w:color="auto" w:fill="auto"/>
              <w:spacing w:lineRule="exact" w:line="274"/>
              <w:ind w:hanging="0"/>
              <w:jc w:val="both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Видеоролик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105pt0pt"/>
                <w:sz w:val="24"/>
                <w:szCs w:val="24"/>
              </w:rPr>
              <w:t>«Читаем Пушкина»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неделя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Педагоги, родители, дети</w:t>
            </w:r>
          </w:p>
        </w:tc>
      </w:tr>
      <w:tr>
        <w:trPr>
          <w:trHeight w:val="243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Создание фото – альбома «Утренняя гимнастика в моей семье»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="Calibri" w:cs="Times New Roman" w:ascii="Times New Roman" w:hAnsi="Times New Roman" w:eastAsiaTheme="minorHAnsi"/>
                <w:sz w:val="24"/>
                <w:szCs w:val="24"/>
              </w:rPr>
              <w:t>Выставка фото «Мой друг»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неделя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Педагоги, родители, дети</w:t>
            </w:r>
          </w:p>
        </w:tc>
      </w:tr>
      <w:tr>
        <w:trPr>
          <w:trHeight w:val="243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105pt0pt"/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Style w:val="105pt0pt"/>
                <w:rFonts w:eastAsia="Calibri" w:cs="Times New Roman" w:ascii="Times New Roman" w:hAnsi="Times New Roman" w:eastAsiaTheme="minorHAnsi"/>
                <w:sz w:val="24"/>
                <w:szCs w:val="24"/>
              </w:rPr>
              <w:t>Фото-челлендж «Свеча Памяти и Скорби»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105pt0pt"/>
                <w:rFonts w:ascii="Times New Roman" w:hAnsi="Times New Roman" w:eastAsia="Calibri" w:cs="Times New Roman" w:eastAsiaTheme="minorHAnsi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="Calibri" w:cs="Times New Roman" w:ascii="Times New Roman" w:hAnsi="Times New Roman" w:eastAsiaTheme="minorHAnsi"/>
                <w:sz w:val="24"/>
                <w:szCs w:val="24"/>
              </w:rPr>
              <w:t>Мастер-класс «Игры и атрибуты - нетрадиционны й спортивный инвентарь»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Педагоги, родители, дети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Инструктор по ФК, родители</w:t>
            </w:r>
          </w:p>
        </w:tc>
      </w:tr>
      <w:tr>
        <w:trPr>
          <w:trHeight w:val="243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Творческая мастерская «Семейный оберег»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Педагоги, родители, дети</w:t>
            </w:r>
          </w:p>
        </w:tc>
      </w:tr>
      <w:tr>
        <w:trPr>
          <w:trHeight w:val="243" w:hRule="atLeast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Июль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43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Спортивный праздник «Папа, мама, я – спортивная семья»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неделя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Инструктор по ФК, родители, дети</w:t>
            </w:r>
          </w:p>
        </w:tc>
      </w:tr>
      <w:tr>
        <w:trPr>
          <w:trHeight w:val="243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Фотоконкурс «Моя семья – счастливые моменты».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Конкурс «Герб семьи»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неделя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Педагоги, родители, дети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3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Семинар-практикум "Методы и приемы оздоровления детей в летний период"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Воспитатель родители</w:t>
            </w:r>
          </w:p>
        </w:tc>
      </w:tr>
      <w:tr>
        <w:trPr>
          <w:trHeight w:val="243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Выставка «Любимые книги нашей семьи»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Педагоги, родители, дети</w:t>
            </w:r>
          </w:p>
        </w:tc>
      </w:tr>
      <w:tr>
        <w:trPr>
          <w:trHeight w:val="243" w:hRule="atLeast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Август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43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Посиделки: «Всей семьей к нам приходите!»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неделя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>
        <w:trPr>
          <w:trHeight w:val="243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Мастер-класс "Нетрадиционное использование коктейльных трубочек с элементами пластилинографии"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неделя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Воспитатель родители</w:t>
            </w:r>
          </w:p>
        </w:tc>
      </w:tr>
      <w:tr>
        <w:trPr>
          <w:trHeight w:val="243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Семинар – практикум «Первые дни ребёнка в детском саду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Педагоги-психологи, родители групп раннего возраста</w:t>
            </w:r>
          </w:p>
        </w:tc>
      </w:tr>
      <w:tr>
        <w:trPr>
          <w:trHeight w:val="243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Мастер класс "Клубочек мотайся- в куклу превращайся"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Воспитатель родители</w:t>
            </w:r>
          </w:p>
        </w:tc>
      </w:tr>
      <w:tr>
        <w:trPr>
          <w:trHeight w:val="243" w:hRule="atLeast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Сентябрь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43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Участие  родителей  в организации и проведении                Дня знаний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неделя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Педагоги, родители, дети</w:t>
            </w:r>
          </w:p>
        </w:tc>
      </w:tr>
      <w:tr>
        <w:trPr>
          <w:trHeight w:val="243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Встреча по обмену опытом воспитания детей «Ярмарка идей!»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неделя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Педагоги, родители</w:t>
            </w:r>
          </w:p>
        </w:tc>
      </w:tr>
      <w:tr>
        <w:trPr>
          <w:trHeight w:val="243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Семинар-практикум «Развиваем внимание игрой»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Воспитатель родители</w:t>
            </w:r>
          </w:p>
        </w:tc>
      </w:tr>
      <w:tr>
        <w:trPr>
          <w:trHeight w:val="243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Участие в конкурсе рисунков по ПДД «Безопасные дороги детям»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(25-30, неделя безопасности дорожного движения)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Педагоги, родители, дети</w:t>
            </w:r>
          </w:p>
        </w:tc>
      </w:tr>
      <w:tr>
        <w:trPr>
          <w:trHeight w:val="243" w:hRule="atLeast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Октябрь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43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98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«Упражнения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выполняем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сколиоз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предотвращаем»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311" w:leader="none"/>
              </w:tabs>
              <w:ind w:left="19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3" w:right="112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ФК, родители</w:t>
            </w:r>
          </w:p>
        </w:tc>
      </w:tr>
      <w:tr>
        <w:trPr>
          <w:trHeight w:val="243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Участие родителей в конкурсе поделок из природного материала «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Осенние фантазии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неделя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Педагоги, родители, дети</w:t>
            </w:r>
          </w:p>
        </w:tc>
      </w:tr>
      <w:tr>
        <w:trPr>
          <w:trHeight w:val="243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День отца. Выпуск семейной газеты «Лучше папы в мире нет»  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Мастер-класс «Что такое логоритмика. Пальчиковая гимнастика»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Педагоги, родители, дети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Музыкальный руководитель </w:t>
            </w:r>
          </w:p>
        </w:tc>
      </w:tr>
      <w:tr>
        <w:trPr>
          <w:trHeight w:val="243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Тренинг «Сказки весёлого язычка»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Учителя-логопеды. родители</w:t>
            </w:r>
          </w:p>
        </w:tc>
      </w:tr>
      <w:tr>
        <w:trPr>
          <w:trHeight w:val="243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Мастер-класс «Кукла на пальчике»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Воспитатель родители</w:t>
            </w:r>
          </w:p>
        </w:tc>
      </w:tr>
      <w:tr>
        <w:trPr>
          <w:trHeight w:val="243" w:hRule="atLeast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Ноябрь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43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Мастер-класс «Музыкальные инструменты своими руками»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неделя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Музыкальный руководитель </w:t>
            </w:r>
          </w:p>
        </w:tc>
      </w:tr>
      <w:tr>
        <w:trPr>
          <w:trHeight w:val="243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«День</w:t>
            </w:r>
            <w:r>
              <w:rPr>
                <w:rFonts w:cs="Times New Roman"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добрых</w:t>
            </w:r>
            <w:r>
              <w:rPr>
                <w:rFonts w:cs="Times New Roman"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дел»</w:t>
            </w:r>
            <w:r>
              <w:rPr>
                <w:rFonts w:cs="Times New Roman"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изготовление</w:t>
            </w:r>
            <w:r>
              <w:rPr>
                <w:rFonts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</w:t>
            </w:r>
            <w:r>
              <w:rPr>
                <w:rFonts w:cs="Times New Roman"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вывешивание</w:t>
            </w:r>
            <w:r>
              <w:rPr>
                <w:rFonts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кормушек для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птиц.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неделя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Педагоги, родители, дети</w:t>
            </w:r>
          </w:p>
        </w:tc>
      </w:tr>
      <w:tr>
        <w:trPr>
          <w:trHeight w:val="243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Участие в организации праздника «День матери»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Педагоги, родители, дети</w:t>
            </w:r>
          </w:p>
        </w:tc>
      </w:tr>
      <w:tr>
        <w:trPr>
          <w:trHeight w:val="243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Совместное создание альбома «Мое генеалогическое древо»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Педагоги, родители, дети</w:t>
            </w:r>
          </w:p>
        </w:tc>
      </w:tr>
      <w:tr>
        <w:trPr>
          <w:trHeight w:val="243" w:hRule="atLeast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Декабрь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43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Конкурс «Новогодняя фантазия»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неделя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Педагоги, родители, дети</w:t>
            </w:r>
          </w:p>
        </w:tc>
      </w:tr>
      <w:tr>
        <w:trPr>
          <w:trHeight w:val="243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Выставка семейных поделок «Мастерская Деда Мороза»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неделя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Педагоги, родители, дети</w:t>
            </w:r>
          </w:p>
        </w:tc>
      </w:tr>
      <w:tr>
        <w:trPr>
          <w:trHeight w:val="243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Вовлечение родителей в проведение новогодних утренников для детей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Педагоги, родители, дети</w:t>
            </w:r>
          </w:p>
        </w:tc>
      </w:tr>
      <w:tr>
        <w:trPr>
          <w:trHeight w:val="243" w:hRule="atLeast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Вовлечение родителей в проведение новогодних утренников для детей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Педагоги, родители, дети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560" w:right="707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34ce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uiPriority w:val="1"/>
    <w:qFormat/>
    <w:rsid w:val="003a47e3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105pt0pt" w:customStyle="1">
    <w:name w:val="Основной текст + 10;5 pt;Интервал 0 pt"/>
    <w:basedOn w:val="DefaultParagraphFont"/>
    <w:qFormat/>
    <w:rsid w:val="008a1397"/>
    <w:rPr>
      <w:rFonts w:eastAsia="Times New Roman"/>
      <w:color w:val="000000"/>
      <w:spacing w:val="3"/>
      <w:w w:val="100"/>
      <w:sz w:val="21"/>
      <w:szCs w:val="21"/>
      <w:shd w:fill="FFFFFF" w:val="clear"/>
      <w:lang w:val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link w:val="Style14"/>
    <w:uiPriority w:val="1"/>
    <w:qFormat/>
    <w:rsid w:val="003a47e3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NormalWeb">
    <w:name w:val="Normal (Web)"/>
    <w:basedOn w:val="Normal"/>
    <w:uiPriority w:val="99"/>
    <w:qFormat/>
    <w:rsid w:val="00335d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TableParagraph" w:customStyle="1">
    <w:name w:val="Table Paragraph"/>
    <w:basedOn w:val="Normal"/>
    <w:uiPriority w:val="1"/>
    <w:qFormat/>
    <w:rsid w:val="00335dcd"/>
    <w:pPr>
      <w:widowControl w:val="false"/>
      <w:spacing w:lineRule="auto" w:line="240" w:before="0" w:after="0"/>
      <w:ind w:left="108" w:hanging="0"/>
    </w:pPr>
    <w:rPr>
      <w:rFonts w:ascii="Times New Roman" w:hAnsi="Times New Roman" w:eastAsia="Times New Roman" w:cs="Times New Roman"/>
    </w:rPr>
  </w:style>
  <w:style w:type="paragraph" w:styleId="Default" w:customStyle="1">
    <w:name w:val="Default"/>
    <w:qFormat/>
    <w:rsid w:val="00564013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5" w:customStyle="1">
    <w:name w:val="Основной текст5"/>
    <w:basedOn w:val="Normal"/>
    <w:qFormat/>
    <w:rsid w:val="008a1397"/>
    <w:pPr>
      <w:widowControl w:val="false"/>
      <w:shd w:val="clear" w:color="auto" w:fill="FFFFFF"/>
      <w:spacing w:lineRule="exact" w:line="322" w:before="0" w:after="0"/>
      <w:ind w:hanging="760"/>
    </w:pPr>
    <w:rPr>
      <w:rFonts w:ascii="Times New Roman" w:hAnsi="Times New Roman" w:eastAsia="Times New Roman" w:cs="Times New Roman"/>
      <w:color w:val="000000"/>
      <w:spacing w:val="1"/>
      <w:sz w:val="25"/>
      <w:szCs w:val="25"/>
      <w:lang w:eastAsia="ru-RU"/>
    </w:rPr>
  </w:style>
  <w:style w:type="paragraph" w:styleId="Standard" w:customStyle="1">
    <w:name w:val="Standard"/>
    <w:qFormat/>
    <w:rsid w:val="00432dd2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ar-SA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f51ea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761d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LibreOffice/7.3.6.2$Linux_X86_64 LibreOffice_project/30$Build-2</Application>
  <AppVersion>15.0000</AppVersion>
  <Pages>7</Pages>
  <Words>1181</Words>
  <Characters>7680</Characters>
  <CharactersWithSpaces>8800</CharactersWithSpaces>
  <Paragraphs>344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2024-02-14T12:05:00Z</dcterms:created>
  <dc:creator>1</dc:creator>
  <dc:description/>
  <dc:language>ru-RU</dc:language>
  <cp:lastModifiedBy>Невского Детский Сад</cp:lastModifiedBy>
  <cp:lastPrinted>2024-02-14T13:07:00Z</cp:lastPrinted>
  <dcterms:modified xsi:type="dcterms:W3CDTF">2024-02-14T13:17:00Z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